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liberasurecode 1.6.2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Kevin M Greenan</w:t>
      </w:r>
      <w:r>
        <w:rPr>
          <w:rFonts w:ascii="宋体" w:hAnsi="宋体"/>
          <w:sz w:val="22"/>
        </w:rPr>
        <w:br/>
        <w:t>Copyright 2014 Tushar Gohad, Kevin M Greenan, Eric Lambert, Mark Storer</w:t>
      </w:r>
      <w:r>
        <w:rPr>
          <w:rFonts w:ascii="宋体" w:hAnsi="宋体"/>
          <w:sz w:val="22"/>
        </w:rPr>
        <w:br/>
        <w:t>Copyright 2014, Kevin Greenan, Tushar Gohad, All rights reserved</w:t>
      </w:r>
      <w:r>
        <w:rPr>
          <w:rFonts w:ascii="宋体" w:hAnsi="宋体"/>
          <w:sz w:val="22"/>
        </w:rPr>
        <w:br/>
        <w:t>Copyright 2014 Eric Lambert</w:t>
      </w:r>
      <w:r>
        <w:rPr>
          <w:rFonts w:ascii="宋体" w:hAnsi="宋体"/>
          <w:sz w:val="22"/>
        </w:rPr>
        <w:br/>
        <w:t xml:space="preserve">COPYRIGHT (C) 1986 Gary S. Brown.  </w:t>
      </w:r>
      <w:bookmarkStart w:id="0" w:name="_GoBack"/>
      <w:bookmarkEnd w:id="0"/>
      <w:r>
        <w:rPr>
          <w:rFonts w:ascii="宋体" w:hAnsi="宋体"/>
          <w:sz w:val="22"/>
        </w:rPr>
        <w:br/>
        <w:t>Copyright (c) 2001 Alexander Peslyak and it is hereby released to the general public under the following terms:</w:t>
      </w:r>
      <w:r>
        <w:rPr>
          <w:rFonts w:ascii="宋体" w:hAnsi="宋体"/>
          <w:sz w:val="22"/>
        </w:rPr>
        <w:br/>
        <w:t>Copyright 2016 Phazr.IO Inc</w:t>
      </w:r>
      <w:r>
        <w:rPr>
          <w:rFonts w:ascii="宋体" w:hAnsi="宋体"/>
          <w:sz w:val="22"/>
        </w:rPr>
        <w:br/>
        <w:t>Copyright 2014, Tushar Gohad, Kevin Greenan, All rights reserved</w:t>
      </w:r>
      <w:r>
        <w:rPr>
          <w:rFonts w:ascii="宋体" w:hAnsi="宋体"/>
          <w:sz w:val="22"/>
        </w:rPr>
        <w:br/>
        <w:t>Copyright (c) 1991, 1993 The Regents of the University of California.  All rights reserved.</w:t>
      </w:r>
      <w:r>
        <w:rPr>
          <w:rFonts w:ascii="宋体" w:hAnsi="宋体"/>
          <w:sz w:val="22"/>
        </w:rPr>
        <w:br/>
        <w:t>Copyright (c) 2013, Kevin Greenan (kmgreen2@gmail.com)</w:t>
      </w:r>
      <w:r>
        <w:rPr>
          <w:rFonts w:ascii="宋体" w:hAnsi="宋体"/>
          <w:sz w:val="22"/>
        </w:rPr>
        <w:br/>
        <w:t>Copyright</w:t>
      </w:r>
      <w:r w:rsidR="00C65862">
        <w:rPr>
          <w:rFonts w:ascii="宋体" w:hAnsi="宋体"/>
          <w:sz w:val="22"/>
        </w:rPr>
        <w:t xml:space="preserve"> </w:t>
      </w:r>
      <w:r>
        <w:rPr>
          <w:rFonts w:ascii="宋体" w:hAnsi="宋体"/>
          <w:sz w:val="22"/>
        </w:rPr>
        <w:t>(c) 2015 NTT corp. All Rights Reserved.</w:t>
      </w:r>
      <w:r>
        <w:rPr>
          <w:rFonts w:ascii="宋体" w:hAnsi="宋体"/>
          <w:sz w:val="22"/>
        </w:rPr>
        <w:br/>
        <w:t>Copyright 2014 Eric Lambert, Tushar Gohad, Kevin Greenan</w:t>
      </w:r>
      <w:r>
        <w:rPr>
          <w:rFonts w:ascii="宋体" w:hAnsi="宋体"/>
          <w:sz w:val="22"/>
        </w:rPr>
        <w:br/>
        <w:t>Copyright 2016 Kota Tsuyuzaki</w:t>
      </w:r>
      <w:r>
        <w:rPr>
          <w:rFonts w:ascii="宋体" w:hAnsi="宋体"/>
          <w:sz w:val="22"/>
        </w:rPr>
        <w:br/>
        <w:t>Copyright 2014 Tushar Gohad</w:t>
      </w:r>
      <w:r>
        <w:rPr>
          <w:rFonts w:ascii="宋体" w:hAnsi="宋体"/>
          <w:sz w:val="22"/>
        </w:rPr>
        <w:br/>
        <w:t>Copyright 2014 Tushar Gohad, Kevin M Greenan, Eric Lambert</w:t>
      </w:r>
      <w:r>
        <w:rPr>
          <w:rFonts w:ascii="宋体" w:hAnsi="宋体"/>
          <w:sz w:val="22"/>
        </w:rPr>
        <w:br/>
      </w:r>
      <w:r>
        <w:rPr>
          <w:rFonts w:ascii="宋体" w:hAnsi="宋体"/>
          <w:sz w:val="22"/>
        </w:rPr>
        <w:lastRenderedPageBreak/>
        <w:t>Copyright (c) 2014 Tushar Gohad, Kevin M Greenan, Eric Lambert, Mark Storer</w:t>
      </w:r>
      <w:r>
        <w:rPr>
          <w:rFonts w:ascii="宋体" w:hAnsi="宋体"/>
          <w:sz w:val="22"/>
        </w:rPr>
        <w:br/>
        <w:t>Copyright 2014 Kevin M Greenan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 and CRC32</w:t>
      </w:r>
    </w:p>
    <w:p w:rsidR="00AE35AD" w:rsidRDefault="006A7E7B" w:rsidP="006A7E7B">
      <w:pPr>
        <w:pStyle w:val="Default"/>
        <w:rPr>
          <w:rFonts w:ascii="Times New Roman" w:hAnsi="Times New Roman"/>
          <w:sz w:val="21"/>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AE35AD" w:rsidRDefault="00AE35AD" w:rsidP="006A7E7B">
      <w:pPr>
        <w:pStyle w:val="Default"/>
        <w:rPr>
          <w:rFonts w:ascii="Times New Roman" w:hAnsi="Times New Roman"/>
          <w:sz w:val="21"/>
        </w:rPr>
      </w:pPr>
    </w:p>
    <w:p w:rsidR="006A7E7B" w:rsidRPr="006A7E7B" w:rsidRDefault="006A7E7B" w:rsidP="006A7E7B">
      <w:pPr>
        <w:pStyle w:val="Default"/>
        <w:rPr>
          <w:rFonts w:ascii="宋体" w:hAnsi="宋体" w:cs="宋体"/>
          <w:sz w:val="22"/>
          <w:szCs w:val="22"/>
        </w:rPr>
      </w:pP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2F6" w:rsidRDefault="008B52F6" w:rsidP="001F7CE0">
      <w:pPr>
        <w:spacing w:line="240" w:lineRule="auto"/>
      </w:pPr>
      <w:r>
        <w:separator/>
      </w:r>
    </w:p>
  </w:endnote>
  <w:endnote w:type="continuationSeparator" w:id="0">
    <w:p w:rsidR="008B52F6" w:rsidRDefault="008B52F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6586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E35AD">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E35AD">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2F6" w:rsidRDefault="008B52F6" w:rsidP="001F7CE0">
      <w:pPr>
        <w:spacing w:line="240" w:lineRule="auto"/>
      </w:pPr>
      <w:r>
        <w:separator/>
      </w:r>
    </w:p>
  </w:footnote>
  <w:footnote w:type="continuationSeparator" w:id="0">
    <w:p w:rsidR="008B52F6" w:rsidRDefault="008B52F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52F6"/>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35AD"/>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862"/>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392</Words>
  <Characters>2236</Characters>
  <Application>Microsoft Office Word</Application>
  <DocSecurity>0</DocSecurity>
  <Lines>18</Lines>
  <Paragraphs>5</Paragraphs>
  <ScaleCrop>false</ScaleCrop>
  <Company>Huawei Technologies Co.,Ltd.</Company>
  <LinksUpToDate>false</LinksUpToDate>
  <CharactersWithSpaces>2623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1640079401</vt:lpwstr>
  </property>
</Properties>
</file>